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ca1073b2a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4839ea4c64973"/>
      <w:footerReference xmlns:r="http://schemas.openxmlformats.org/officeDocument/2006/relationships" w:type="default" r:id="Red6d8b8b7232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STOKSUND AS   ·   Org.nr 925 372 722   ·   Stokksundveien 1376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4839ea4c64973" /><Relationship Type="http://schemas.openxmlformats.org/officeDocument/2006/relationships/footer" Target="/word/footer1.xml" Id="Red6d8b8b7232455b" /></Relationships>
</file>