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9b25bff24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 BOOKER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 BOOKER AS</w:t>
      </w:r>
    </w:p>
    <w:sectPr>
      <w:headerReference xmlns:r="http://schemas.openxmlformats.org/officeDocument/2006/relationships" w:type="default" r:id="Rde6ed7e2302842d7"/>
      <w:footerReference xmlns:r="http://schemas.openxmlformats.org/officeDocument/2006/relationships" w:type="default" r:id="R258cf4033cd3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BOOKER AS   ·   Org.nr 926 398 261   ·   c/o Umer Farooq Khan, Garver Ytteborgs vei 133   ·   0977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BOOKER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ed7e2302842d7" /><Relationship Type="http://schemas.openxmlformats.org/officeDocument/2006/relationships/footer" Target="/word/footer1.xml" Id="R258cf4033cd3424b" /></Relationships>
</file>